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545A60E1" wp14:editId="2A436EE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8019117" wp14:editId="3F8A94BE">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61D" w:rsidRPr="00F805CC" w:rsidRDefault="005F5AB1" w:rsidP="0048561D">
                            <w:pPr>
                              <w:jc w:val="right"/>
                              <w:rPr>
                                <w:rFonts w:ascii="Book Antiqua" w:hAnsi="Book Antiqua" w:cs="Arial"/>
                                <w:b/>
                                <w:bCs/>
                                <w:noProof/>
                              </w:rPr>
                            </w:pPr>
                            <w:r>
                              <w:rPr>
                                <w:rFonts w:ascii="Book Antiqua" w:hAnsi="Book Antiqua" w:cs="Arial"/>
                                <w:b/>
                                <w:bCs/>
                                <w:noProof/>
                              </w:rPr>
                              <w:t>Margie Steed</w:t>
                            </w:r>
                          </w:p>
                          <w:p w:rsidR="0048561D" w:rsidRPr="00F805CC" w:rsidRDefault="005F5AB1" w:rsidP="0048561D">
                            <w:pPr>
                              <w:jc w:val="right"/>
                              <w:rPr>
                                <w:rFonts w:ascii="Book Antiqua" w:hAnsi="Book Antiqua" w:cs="Arial"/>
                                <w:bCs/>
                                <w:noProof/>
                              </w:rPr>
                            </w:pPr>
                            <w:r>
                              <w:rPr>
                                <w:rFonts w:ascii="Book Antiqua" w:hAnsi="Book Antiqua" w:cs="Arial"/>
                                <w:bCs/>
                                <w:noProof/>
                              </w:rPr>
                              <w:t>Southeast Region Director</w:t>
                            </w:r>
                          </w:p>
                          <w:p w:rsidR="0048561D" w:rsidRDefault="005F5AB1" w:rsidP="0048561D">
                            <w:pPr>
                              <w:jc w:val="right"/>
                              <w:rPr>
                                <w:rFonts w:ascii="Book Antiqua" w:hAnsi="Book Antiqua" w:cs="Arial"/>
                                <w:bCs/>
                                <w:noProof/>
                              </w:rPr>
                            </w:pPr>
                            <w:r>
                              <w:rPr>
                                <w:rFonts w:ascii="Book Antiqua" w:hAnsi="Book Antiqua" w:cs="Arial"/>
                                <w:bCs/>
                                <w:noProof/>
                              </w:rPr>
                              <w:t>425 Dunmoreland Cir</w:t>
                            </w:r>
                          </w:p>
                          <w:p w:rsidR="005F5AB1" w:rsidRDefault="005F5AB1" w:rsidP="0048561D">
                            <w:pPr>
                              <w:jc w:val="right"/>
                              <w:rPr>
                                <w:rFonts w:ascii="Book Antiqua" w:hAnsi="Book Antiqua" w:cs="Arial"/>
                                <w:bCs/>
                                <w:noProof/>
                              </w:rPr>
                            </w:pPr>
                            <w:r>
                              <w:rPr>
                                <w:rFonts w:ascii="Book Antiqua" w:hAnsi="Book Antiqua" w:cs="Arial"/>
                                <w:bCs/>
                                <w:noProof/>
                              </w:rPr>
                              <w:t>Shreveport, LA 71106</w:t>
                            </w:r>
                          </w:p>
                          <w:p w:rsidR="0048561D" w:rsidRPr="00F805CC" w:rsidRDefault="005F5AB1" w:rsidP="0048561D">
                            <w:pPr>
                              <w:jc w:val="right"/>
                              <w:rPr>
                                <w:rFonts w:ascii="Book Antiqua" w:hAnsi="Book Antiqua" w:cs="Arial"/>
                                <w:bCs/>
                                <w:noProof/>
                              </w:rPr>
                            </w:pPr>
                            <w:r>
                              <w:rPr>
                                <w:rFonts w:ascii="Book Antiqua" w:hAnsi="Book Antiqua" w:cs="Arial"/>
                                <w:bCs/>
                                <w:noProof/>
                              </w:rPr>
                              <w:t>318-347-0785</w:t>
                            </w:r>
                          </w:p>
                          <w:p w:rsidR="0048561D" w:rsidRPr="00402E4E" w:rsidRDefault="005F5AB1" w:rsidP="0048561D">
                            <w:pPr>
                              <w:jc w:val="right"/>
                              <w:rPr>
                                <w:rFonts w:ascii="Book Antiqua" w:hAnsi="Book Antiqua" w:cs="Arial"/>
                              </w:rPr>
                            </w:pPr>
                            <w:r>
                              <w:rPr>
                                <w:rFonts w:ascii="Book Antiqua" w:hAnsi="Book Antiqua" w:cs="Arial"/>
                              </w:rPr>
                              <w:t>margieasteed@gmail.com</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19117"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" stroked="f">
                <v:textbox>
                  <w:txbxContent>
                    <w:p w:rsidR="0048561D" w:rsidRPr="00F805CC" w:rsidRDefault="005F5AB1" w:rsidP="0048561D">
                      <w:pPr>
                        <w:jc w:val="right"/>
                        <w:rPr>
                          <w:rFonts w:ascii="Book Antiqua" w:hAnsi="Book Antiqua" w:cs="Arial"/>
                          <w:b/>
                          <w:bCs/>
                          <w:noProof/>
                        </w:rPr>
                      </w:pPr>
                      <w:r>
                        <w:rPr>
                          <w:rFonts w:ascii="Book Antiqua" w:hAnsi="Book Antiqua" w:cs="Arial"/>
                          <w:b/>
                          <w:bCs/>
                          <w:noProof/>
                        </w:rPr>
                        <w:t>Margie Steed</w:t>
                      </w:r>
                    </w:p>
                    <w:p w:rsidR="0048561D" w:rsidRPr="00F805CC" w:rsidRDefault="005F5AB1" w:rsidP="0048561D">
                      <w:pPr>
                        <w:jc w:val="right"/>
                        <w:rPr>
                          <w:rFonts w:ascii="Book Antiqua" w:hAnsi="Book Antiqua" w:cs="Arial"/>
                          <w:bCs/>
                          <w:noProof/>
                        </w:rPr>
                      </w:pPr>
                      <w:r>
                        <w:rPr>
                          <w:rFonts w:ascii="Book Antiqua" w:hAnsi="Book Antiqua" w:cs="Arial"/>
                          <w:bCs/>
                          <w:noProof/>
                        </w:rPr>
                        <w:t>Southeast Region Director</w:t>
                      </w:r>
                    </w:p>
                    <w:p w:rsidR="0048561D" w:rsidRDefault="005F5AB1" w:rsidP="0048561D">
                      <w:pPr>
                        <w:jc w:val="right"/>
                        <w:rPr>
                          <w:rFonts w:ascii="Book Antiqua" w:hAnsi="Book Antiqua" w:cs="Arial"/>
                          <w:bCs/>
                          <w:noProof/>
                        </w:rPr>
                      </w:pPr>
                      <w:r>
                        <w:rPr>
                          <w:rFonts w:ascii="Book Antiqua" w:hAnsi="Book Antiqua" w:cs="Arial"/>
                          <w:bCs/>
                          <w:noProof/>
                        </w:rPr>
                        <w:t>425 Dunmoreland Cir</w:t>
                      </w:r>
                    </w:p>
                    <w:p w:rsidR="005F5AB1" w:rsidRDefault="005F5AB1" w:rsidP="0048561D">
                      <w:pPr>
                        <w:jc w:val="right"/>
                        <w:rPr>
                          <w:rFonts w:ascii="Book Antiqua" w:hAnsi="Book Antiqua" w:cs="Arial"/>
                          <w:bCs/>
                          <w:noProof/>
                        </w:rPr>
                      </w:pPr>
                      <w:r>
                        <w:rPr>
                          <w:rFonts w:ascii="Book Antiqua" w:hAnsi="Book Antiqua" w:cs="Arial"/>
                          <w:bCs/>
                          <w:noProof/>
                        </w:rPr>
                        <w:t>Shreveport, LA 71106</w:t>
                      </w:r>
                    </w:p>
                    <w:p w:rsidR="0048561D" w:rsidRPr="00F805CC" w:rsidRDefault="005F5AB1" w:rsidP="0048561D">
                      <w:pPr>
                        <w:jc w:val="right"/>
                        <w:rPr>
                          <w:rFonts w:ascii="Book Antiqua" w:hAnsi="Book Antiqua" w:cs="Arial"/>
                          <w:bCs/>
                          <w:noProof/>
                        </w:rPr>
                      </w:pPr>
                      <w:r>
                        <w:rPr>
                          <w:rFonts w:ascii="Book Antiqua" w:hAnsi="Book Antiqua" w:cs="Arial"/>
                          <w:bCs/>
                          <w:noProof/>
                        </w:rPr>
                        <w:t>318-347-0785</w:t>
                      </w:r>
                    </w:p>
                    <w:p w:rsidR="0048561D" w:rsidRPr="00402E4E" w:rsidRDefault="005F5AB1" w:rsidP="0048561D">
                      <w:pPr>
                        <w:jc w:val="right"/>
                        <w:rPr>
                          <w:rFonts w:ascii="Book Antiqua" w:hAnsi="Book Antiqua" w:cs="Arial"/>
                        </w:rPr>
                      </w:pPr>
                      <w:r>
                        <w:rPr>
                          <w:rFonts w:ascii="Book Antiqua" w:hAnsi="Book Antiqua" w:cs="Arial"/>
                        </w:rPr>
                        <w:t>margieasteed@gmail.com</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v:textbox>
                <w10:wrap anchory="page"/>
                <w10:anchorlock/>
              </v:shape>
            </w:pict>
          </mc:Fallback>
        </mc:AlternateContent>
      </w: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A63EF3" w:rsidRDefault="00A63EF3">
      <w:pPr>
        <w:rPr>
          <w:rFonts w:ascii="Book Antiqua" w:hAnsi="Book Antiqua" w:cs="Arial"/>
        </w:rPr>
      </w:pPr>
    </w:p>
    <w:p w:rsidR="00A93015" w:rsidRDefault="00A93015">
      <w:pPr>
        <w:rPr>
          <w:rFonts w:ascii="Book Antiqua" w:hAnsi="Book Antiqua" w:cs="Arial"/>
        </w:rPr>
      </w:pPr>
    </w:p>
    <w:p w:rsidR="00A93015" w:rsidRDefault="00A93015">
      <w:pPr>
        <w:rPr>
          <w:rFonts w:ascii="Book Antiqua" w:hAnsi="Book Antiqua" w:cs="Arial"/>
        </w:rPr>
      </w:pPr>
    </w:p>
    <w:p w:rsidR="005F5AB1" w:rsidRPr="00950C89" w:rsidRDefault="002914F1" w:rsidP="00E218D0">
      <w:pPr>
        <w:ind w:right="252"/>
        <w:rPr>
          <w:sz w:val="24"/>
          <w:szCs w:val="24"/>
        </w:rPr>
      </w:pPr>
      <w:r w:rsidRPr="008F7562">
        <w:rPr>
          <w:rFonts w:ascii="Arial" w:hAnsi="Arial" w:cs="Arial"/>
          <w:noProof/>
          <w:sz w:val="22"/>
          <w:szCs w:val="22"/>
        </w:rPr>
        <mc:AlternateContent>
          <mc:Choice Requires="wps">
            <w:drawing>
              <wp:anchor distT="0" distB="0" distL="114300" distR="114300" simplePos="0" relativeHeight="251658240" behindDoc="0" locked="1" layoutInCell="1" allowOverlap="1" wp14:anchorId="707ACC43" wp14:editId="43DC8C37">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rsidR="00EA401C" w:rsidRPr="007E05DA" w:rsidRDefault="00EA401C" w:rsidP="00EA401C">
                            <w:pPr>
                              <w:rPr>
                                <w:rFonts w:ascii="Book Antiqua" w:hAnsi="Book Antiqua"/>
                                <w:color w:val="000000"/>
                                <w:sz w:val="18"/>
                                <w:szCs w:val="18"/>
                              </w:rPr>
                            </w:pPr>
                            <w:proofErr w:type="spellStart"/>
                            <w:r w:rsidRPr="007E05DA">
                              <w:rPr>
                                <w:rFonts w:ascii="Book Antiqua" w:hAnsi="Book Antiqua"/>
                                <w:color w:val="000000"/>
                                <w:sz w:val="18"/>
                                <w:szCs w:val="18"/>
                              </w:rPr>
                              <w:t>Merrion</w:t>
                            </w:r>
                            <w:proofErr w:type="spellEnd"/>
                            <w:r w:rsidRPr="007E05DA">
                              <w:rPr>
                                <w:rFonts w:ascii="Book Antiqua" w:hAnsi="Book Antiqua"/>
                                <w:color w:val="000000"/>
                                <w:sz w:val="18"/>
                                <w:szCs w:val="18"/>
                              </w:rPr>
                              <w:t xml:space="preserve">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ACC43" id="Rectangle 4" o:spid="_x0000_s1027" style="position:absolute;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" stroked="f" strokeweight="0">
                <v:textbox inset="0,0,0,0">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rsidR="00EA401C" w:rsidRPr="007E05DA" w:rsidRDefault="00EA401C" w:rsidP="00EA401C">
                      <w:pPr>
                        <w:rPr>
                          <w:rFonts w:ascii="Book Antiqua" w:hAnsi="Book Antiqua"/>
                          <w:color w:val="000000"/>
                          <w:sz w:val="18"/>
                          <w:szCs w:val="18"/>
                        </w:rPr>
                      </w:pPr>
                      <w:proofErr w:type="spellStart"/>
                      <w:r w:rsidRPr="007E05DA">
                        <w:rPr>
                          <w:rFonts w:ascii="Book Antiqua" w:hAnsi="Book Antiqua"/>
                          <w:color w:val="000000"/>
                          <w:sz w:val="18"/>
                          <w:szCs w:val="18"/>
                        </w:rPr>
                        <w:t>Merrion</w:t>
                      </w:r>
                      <w:proofErr w:type="spellEnd"/>
                      <w:r w:rsidRPr="007E05DA">
                        <w:rPr>
                          <w:rFonts w:ascii="Book Antiqua" w:hAnsi="Book Antiqua"/>
                          <w:color w:val="000000"/>
                          <w:sz w:val="18"/>
                          <w:szCs w:val="18"/>
                        </w:rPr>
                        <w:t xml:space="preserve">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v:textbox>
                <w10:wrap anchory="page"/>
                <w10:anchorlock/>
              </v:rect>
            </w:pict>
          </mc:Fallback>
        </mc:AlternateContent>
      </w:r>
      <w:r w:rsidRPr="008F7562">
        <w:rPr>
          <w:rFonts w:ascii="Arial" w:hAnsi="Arial" w:cs="Arial"/>
          <w:noProof/>
          <w:sz w:val="22"/>
          <w:szCs w:val="22"/>
        </w:rPr>
        <mc:AlternateContent>
          <mc:Choice Requires="wps">
            <w:drawing>
              <wp:anchor distT="0" distB="0" distL="114300" distR="114300" simplePos="0" relativeHeight="251656192" behindDoc="0" locked="1" layoutInCell="0" allowOverlap="1" wp14:anchorId="0BB4AC3A" wp14:editId="2D3FF41B">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BA1B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" o:allowincell="f">
                <w10:wrap anchory="page"/>
                <w10:anchorlock/>
              </v:line>
            </w:pict>
          </mc:Fallback>
        </mc:AlternateContent>
      </w:r>
      <w:r w:rsidR="00B06618">
        <w:rPr>
          <w:rFonts w:ascii="Arial" w:hAnsi="Arial" w:cs="Arial"/>
          <w:sz w:val="22"/>
        </w:rPr>
        <w:t>September</w:t>
      </w:r>
      <w:r w:rsidR="00856B19" w:rsidRPr="00950C89">
        <w:rPr>
          <w:sz w:val="24"/>
          <w:szCs w:val="24"/>
        </w:rPr>
        <w:t>, 2021</w:t>
      </w:r>
    </w:p>
    <w:p w:rsidR="00E218D0" w:rsidRPr="00950C89" w:rsidRDefault="00E218D0" w:rsidP="00EA401C">
      <w:pPr>
        <w:ind w:left="180" w:right="252"/>
        <w:rPr>
          <w:sz w:val="24"/>
          <w:szCs w:val="24"/>
        </w:rPr>
      </w:pPr>
    </w:p>
    <w:p w:rsidR="00B06618" w:rsidRDefault="00B06618" w:rsidP="00344209">
      <w:pPr>
        <w:shd w:val="clear" w:color="auto" w:fill="FFFFFF"/>
        <w:rPr>
          <w:sz w:val="24"/>
          <w:szCs w:val="24"/>
        </w:rPr>
      </w:pPr>
      <w:r>
        <w:rPr>
          <w:i/>
          <w:sz w:val="24"/>
          <w:szCs w:val="24"/>
        </w:rPr>
        <w:t>Temps are cooling</w:t>
      </w:r>
      <w:r w:rsidR="00D242DB">
        <w:rPr>
          <w:i/>
          <w:sz w:val="24"/>
          <w:szCs w:val="24"/>
        </w:rPr>
        <w:t xml:space="preserve">! </w:t>
      </w:r>
      <w:r>
        <w:rPr>
          <w:sz w:val="24"/>
          <w:szCs w:val="24"/>
        </w:rPr>
        <w:t xml:space="preserve">Isn’t it odd how so many of us start our conversations with talk of </w:t>
      </w:r>
      <w:proofErr w:type="gramStart"/>
      <w:r>
        <w:rPr>
          <w:sz w:val="24"/>
          <w:szCs w:val="24"/>
        </w:rPr>
        <w:t>weather.</w:t>
      </w:r>
      <w:proofErr w:type="gramEnd"/>
      <w:r>
        <w:rPr>
          <w:sz w:val="24"/>
          <w:szCs w:val="24"/>
        </w:rPr>
        <w:t xml:space="preserve"> It’s one thing that we all have in common, you can’t outrun it, you can’t debate it, you can’t put a mask on it, and you certainly can’t change it. I hope one thing we can collectively recognize is that cooler temps make a world of difference to the outcome of our days. I hope you are able to enjoy the few degrees decline.</w:t>
      </w:r>
    </w:p>
    <w:p w:rsidR="00B06618" w:rsidRDefault="00B06618" w:rsidP="00344209">
      <w:pPr>
        <w:shd w:val="clear" w:color="auto" w:fill="FFFFFF"/>
        <w:rPr>
          <w:sz w:val="24"/>
          <w:szCs w:val="24"/>
        </w:rPr>
      </w:pPr>
    </w:p>
    <w:p w:rsidR="00D242DB" w:rsidRDefault="00B06618" w:rsidP="00344209">
      <w:pPr>
        <w:shd w:val="clear" w:color="auto" w:fill="FFFFFF"/>
        <w:rPr>
          <w:sz w:val="24"/>
          <w:szCs w:val="24"/>
        </w:rPr>
      </w:pPr>
      <w:r>
        <w:rPr>
          <w:sz w:val="24"/>
          <w:szCs w:val="24"/>
        </w:rPr>
        <w:t>And of course talk of weather must bring us to our family and friends that, no doubt, would prefer to be able to change the weather. We continually pray for those so affected by Hurricane Ida. Every day will be a challenge no matter the temps and no matter the sunshine. The enormity of recovery is just too much for my imagination.</w:t>
      </w:r>
    </w:p>
    <w:p w:rsidR="00D242DB" w:rsidRDefault="00D242DB" w:rsidP="00344209">
      <w:pPr>
        <w:shd w:val="clear" w:color="auto" w:fill="FFFFFF"/>
        <w:rPr>
          <w:sz w:val="24"/>
          <w:szCs w:val="24"/>
        </w:rPr>
      </w:pPr>
    </w:p>
    <w:p w:rsidR="00B06618" w:rsidRDefault="00B06618" w:rsidP="00344209">
      <w:pPr>
        <w:shd w:val="clear" w:color="auto" w:fill="FFFFFF"/>
        <w:rPr>
          <w:sz w:val="24"/>
          <w:szCs w:val="24"/>
        </w:rPr>
      </w:pPr>
      <w:r>
        <w:rPr>
          <w:sz w:val="24"/>
          <w:szCs w:val="24"/>
        </w:rPr>
        <w:t xml:space="preserve">I’m sure by now all are aware of our Convention to be held in </w:t>
      </w:r>
      <w:proofErr w:type="gramStart"/>
      <w:r>
        <w:rPr>
          <w:sz w:val="24"/>
          <w:szCs w:val="24"/>
        </w:rPr>
        <w:t>New</w:t>
      </w:r>
      <w:proofErr w:type="gramEnd"/>
      <w:r>
        <w:rPr>
          <w:sz w:val="24"/>
          <w:szCs w:val="24"/>
        </w:rPr>
        <w:t xml:space="preserve"> Orleans is cancelled. It is with much regret but the decision, although a dilemma, soon became very obvious. The ADDC is working through a virtual meeting design, so please be patient and all will come together.</w:t>
      </w:r>
      <w:r w:rsidR="003573A4">
        <w:rPr>
          <w:sz w:val="24"/>
          <w:szCs w:val="24"/>
        </w:rPr>
        <w:t xml:space="preserve"> And now I look forward to seeing you in Lafayette in 2022!</w:t>
      </w:r>
    </w:p>
    <w:p w:rsidR="00B06618" w:rsidRDefault="00B06618" w:rsidP="00344209">
      <w:pPr>
        <w:shd w:val="clear" w:color="auto" w:fill="FFFFFF"/>
        <w:rPr>
          <w:sz w:val="24"/>
          <w:szCs w:val="24"/>
        </w:rPr>
      </w:pPr>
    </w:p>
    <w:p w:rsidR="00B06618" w:rsidRDefault="00B06618" w:rsidP="00344209">
      <w:pPr>
        <w:shd w:val="clear" w:color="auto" w:fill="FFFFFF"/>
        <w:rPr>
          <w:sz w:val="24"/>
          <w:szCs w:val="24"/>
        </w:rPr>
      </w:pPr>
      <w:r>
        <w:rPr>
          <w:sz w:val="24"/>
          <w:szCs w:val="24"/>
        </w:rPr>
        <w:t>I ask that each member keep a positive attitude</w:t>
      </w:r>
      <w:r w:rsidR="000A033C">
        <w:rPr>
          <w:sz w:val="24"/>
          <w:szCs w:val="24"/>
        </w:rPr>
        <w:t xml:space="preserve"> and spread that positive attitude to another</w:t>
      </w:r>
      <w:r>
        <w:rPr>
          <w:sz w:val="24"/>
          <w:szCs w:val="24"/>
        </w:rPr>
        <w:t xml:space="preserve">. The </w:t>
      </w:r>
      <w:r w:rsidR="000A033C">
        <w:rPr>
          <w:sz w:val="24"/>
          <w:szCs w:val="24"/>
        </w:rPr>
        <w:t>A</w:t>
      </w:r>
      <w:r>
        <w:rPr>
          <w:sz w:val="24"/>
          <w:szCs w:val="24"/>
        </w:rPr>
        <w:t>ssociation</w:t>
      </w:r>
      <w:r w:rsidR="000A033C">
        <w:rPr>
          <w:sz w:val="24"/>
          <w:szCs w:val="24"/>
        </w:rPr>
        <w:t xml:space="preserve"> has had </w:t>
      </w:r>
      <w:proofErr w:type="spellStart"/>
      <w:proofErr w:type="gramStart"/>
      <w:r w:rsidR="000A033C">
        <w:rPr>
          <w:sz w:val="24"/>
          <w:szCs w:val="24"/>
        </w:rPr>
        <w:t>it’s</w:t>
      </w:r>
      <w:proofErr w:type="spellEnd"/>
      <w:proofErr w:type="gramEnd"/>
      <w:r w:rsidR="000A033C">
        <w:rPr>
          <w:sz w:val="24"/>
          <w:szCs w:val="24"/>
        </w:rPr>
        <w:t xml:space="preserve"> bumps and bruises and will most likely have a few more. Whether it is from political, weather related or a pandemic, so many companies, individuals as well or organizations are facing the same hurdles in some fashion. I particularly want to come out on the other side saying “it was rough, but I made it”! I’d really like to say, “</w:t>
      </w:r>
      <w:proofErr w:type="gramStart"/>
      <w:r w:rsidR="000A033C">
        <w:rPr>
          <w:sz w:val="24"/>
          <w:szCs w:val="24"/>
        </w:rPr>
        <w:t>it</w:t>
      </w:r>
      <w:proofErr w:type="gramEnd"/>
      <w:r w:rsidR="000A033C">
        <w:rPr>
          <w:sz w:val="24"/>
          <w:szCs w:val="24"/>
        </w:rPr>
        <w:t xml:space="preserve"> was rough, but WE made it”!</w:t>
      </w:r>
    </w:p>
    <w:p w:rsidR="000A033C" w:rsidRDefault="000A033C" w:rsidP="00344209">
      <w:pPr>
        <w:shd w:val="clear" w:color="auto" w:fill="FFFFFF"/>
        <w:rPr>
          <w:sz w:val="24"/>
          <w:szCs w:val="24"/>
        </w:rPr>
      </w:pPr>
    </w:p>
    <w:p w:rsidR="000A033C" w:rsidRDefault="003573A4" w:rsidP="00344209">
      <w:pPr>
        <w:shd w:val="clear" w:color="auto" w:fill="FFFFFF"/>
        <w:rPr>
          <w:sz w:val="24"/>
          <w:szCs w:val="24"/>
        </w:rPr>
      </w:pPr>
      <w:r>
        <w:rPr>
          <w:sz w:val="24"/>
          <w:szCs w:val="24"/>
        </w:rPr>
        <w:t xml:space="preserve">So it’s September, let’s welcome back school zones, the coming fall, holidays, and your club’s 2022 nominees! Go get </w:t>
      </w:r>
      <w:proofErr w:type="spellStart"/>
      <w:r>
        <w:rPr>
          <w:sz w:val="24"/>
          <w:szCs w:val="24"/>
        </w:rPr>
        <w:t>em</w:t>
      </w:r>
      <w:proofErr w:type="spellEnd"/>
      <w:r>
        <w:rPr>
          <w:sz w:val="24"/>
          <w:szCs w:val="24"/>
        </w:rPr>
        <w:t>!</w:t>
      </w:r>
    </w:p>
    <w:p w:rsidR="00915514" w:rsidRDefault="00915514" w:rsidP="00344209">
      <w:pPr>
        <w:shd w:val="clear" w:color="auto" w:fill="FFFFFF"/>
        <w:rPr>
          <w:sz w:val="24"/>
          <w:szCs w:val="24"/>
        </w:rPr>
      </w:pPr>
    </w:p>
    <w:p w:rsidR="00915514" w:rsidRDefault="00915514" w:rsidP="00344209">
      <w:pPr>
        <w:shd w:val="clear" w:color="auto" w:fill="FFFFFF"/>
        <w:rPr>
          <w:sz w:val="24"/>
          <w:szCs w:val="24"/>
        </w:rPr>
      </w:pPr>
    </w:p>
    <w:p w:rsidR="00915514" w:rsidRDefault="00915514" w:rsidP="00344209">
      <w:pPr>
        <w:shd w:val="clear" w:color="auto" w:fill="FFFFFF"/>
        <w:rPr>
          <w:sz w:val="24"/>
          <w:szCs w:val="24"/>
        </w:rPr>
      </w:pPr>
    </w:p>
    <w:p w:rsidR="00FA5F8C" w:rsidRDefault="00FA5F8C" w:rsidP="00093ED8">
      <w:pPr>
        <w:shd w:val="clear" w:color="auto" w:fill="FFFFFF"/>
        <w:jc w:val="center"/>
        <w:rPr>
          <w:rFonts w:ascii="Arial" w:hAnsi="Arial" w:cs="Arial"/>
          <w:color w:val="222222"/>
          <w:sz w:val="22"/>
          <w:szCs w:val="22"/>
        </w:rPr>
      </w:pPr>
      <w:bookmarkStart w:id="0" w:name="_GoBack"/>
      <w:bookmarkEnd w:id="0"/>
    </w:p>
    <w:p w:rsidR="00503048" w:rsidRPr="00093ED8" w:rsidRDefault="00093ED8" w:rsidP="00093ED8">
      <w:pPr>
        <w:shd w:val="clear" w:color="auto" w:fill="FFFFFF"/>
        <w:jc w:val="center"/>
        <w:rPr>
          <w:rFonts w:ascii="Arial" w:hAnsi="Arial" w:cs="Arial"/>
          <w:color w:val="222222"/>
          <w:sz w:val="36"/>
          <w:szCs w:val="36"/>
        </w:rPr>
      </w:pPr>
      <w:r w:rsidRPr="00093ED8">
        <w:rPr>
          <w:rFonts w:ascii="Arial" w:hAnsi="Arial" w:cs="Arial"/>
          <w:color w:val="222222"/>
          <w:sz w:val="36"/>
          <w:szCs w:val="36"/>
        </w:rPr>
        <w:t>2021 ADDC Convention</w:t>
      </w:r>
    </w:p>
    <w:p w:rsidR="00093ED8" w:rsidRDefault="000A033C" w:rsidP="00093ED8">
      <w:pPr>
        <w:shd w:val="clear" w:color="auto" w:fill="FFFFFF"/>
        <w:jc w:val="center"/>
        <w:rPr>
          <w:color w:val="222222"/>
          <w:sz w:val="24"/>
          <w:szCs w:val="24"/>
        </w:rPr>
      </w:pPr>
      <w:proofErr w:type="spellStart"/>
      <w:r>
        <w:rPr>
          <w:color w:val="222222"/>
          <w:sz w:val="24"/>
          <w:szCs w:val="24"/>
        </w:rPr>
        <w:t>Vitual</w:t>
      </w:r>
      <w:proofErr w:type="spellEnd"/>
      <w:r>
        <w:rPr>
          <w:color w:val="222222"/>
          <w:sz w:val="24"/>
          <w:szCs w:val="24"/>
        </w:rPr>
        <w:t xml:space="preserve"> Meeting </w:t>
      </w:r>
    </w:p>
    <w:p w:rsidR="000A033C" w:rsidRPr="00093ED8" w:rsidRDefault="000A033C" w:rsidP="00093ED8">
      <w:pPr>
        <w:shd w:val="clear" w:color="auto" w:fill="FFFFFF"/>
        <w:jc w:val="center"/>
        <w:rPr>
          <w:color w:val="222222"/>
          <w:sz w:val="24"/>
          <w:szCs w:val="24"/>
        </w:rPr>
      </w:pPr>
      <w:r>
        <w:rPr>
          <w:color w:val="222222"/>
          <w:sz w:val="24"/>
          <w:szCs w:val="24"/>
        </w:rPr>
        <w:t>To be announced SOOOOOON</w:t>
      </w:r>
    </w:p>
    <w:p w:rsidR="00E60409" w:rsidRPr="00093ED8" w:rsidRDefault="00E60409" w:rsidP="002064FE">
      <w:pPr>
        <w:shd w:val="clear" w:color="auto" w:fill="FFFFFF"/>
        <w:jc w:val="both"/>
        <w:rPr>
          <w:color w:val="222222"/>
          <w:sz w:val="24"/>
          <w:szCs w:val="24"/>
        </w:rPr>
      </w:pPr>
    </w:p>
    <w:p w:rsidR="003E0EBD" w:rsidRPr="00093ED8" w:rsidRDefault="003E0EBD" w:rsidP="002064FE">
      <w:pPr>
        <w:shd w:val="clear" w:color="auto" w:fill="FFFFFF"/>
        <w:jc w:val="both"/>
        <w:rPr>
          <w:color w:val="222222"/>
          <w:sz w:val="24"/>
          <w:szCs w:val="24"/>
        </w:rPr>
      </w:pPr>
    </w:p>
    <w:p w:rsidR="00E218D0" w:rsidRPr="00093ED8" w:rsidRDefault="00E218D0" w:rsidP="00E218D0">
      <w:pPr>
        <w:shd w:val="clear" w:color="auto" w:fill="FFFFFF"/>
        <w:rPr>
          <w:color w:val="222222"/>
          <w:sz w:val="24"/>
          <w:szCs w:val="24"/>
        </w:rPr>
      </w:pPr>
      <w:r w:rsidRPr="00093ED8">
        <w:rPr>
          <w:color w:val="222222"/>
          <w:sz w:val="24"/>
          <w:szCs w:val="24"/>
        </w:rPr>
        <w:t>Margie Steed</w:t>
      </w:r>
    </w:p>
    <w:p w:rsidR="00E218D0" w:rsidRPr="00093ED8" w:rsidRDefault="00E218D0" w:rsidP="00E218D0">
      <w:pPr>
        <w:shd w:val="clear" w:color="auto" w:fill="FFFFFF"/>
        <w:rPr>
          <w:color w:val="222222"/>
          <w:sz w:val="24"/>
          <w:szCs w:val="24"/>
        </w:rPr>
      </w:pPr>
      <w:r w:rsidRPr="00093ED8">
        <w:rPr>
          <w:color w:val="222222"/>
          <w:sz w:val="24"/>
          <w:szCs w:val="24"/>
        </w:rPr>
        <w:t>2021 Southeast Region Director</w:t>
      </w:r>
    </w:p>
    <w:p w:rsidR="00E218D0" w:rsidRDefault="00E218D0" w:rsidP="00E218D0">
      <w:pPr>
        <w:shd w:val="clear" w:color="auto" w:fill="FFFFFF"/>
        <w:rPr>
          <w:rFonts w:ascii="Arial" w:hAnsi="Arial" w:cs="Arial"/>
          <w:color w:val="222222"/>
          <w:sz w:val="22"/>
          <w:szCs w:val="22"/>
        </w:rPr>
      </w:pPr>
    </w:p>
    <w:p w:rsidR="00E218D0" w:rsidRPr="008C2227" w:rsidRDefault="00E218D0" w:rsidP="00093ED8">
      <w:pPr>
        <w:shd w:val="clear" w:color="auto" w:fill="FFFFFF"/>
        <w:rPr>
          <w:rFonts w:ascii="Book Antiqua" w:hAnsi="Book Antiqua" w:cs="Arial"/>
          <w:color w:val="000000" w:themeColor="text1"/>
          <w:sz w:val="22"/>
        </w:rPr>
      </w:pPr>
    </w:p>
    <w:sectPr w:rsidR="00E218D0" w:rsidRPr="008C2227" w:rsidSect="00A93015">
      <w:pgSz w:w="12240" w:h="15840" w:code="1"/>
      <w:pgMar w:top="720" w:right="720" w:bottom="720" w:left="316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D5A93"/>
    <w:multiLevelType w:val="multilevel"/>
    <w:tmpl w:val="22A8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B1"/>
    <w:rsid w:val="0000300A"/>
    <w:rsid w:val="00011682"/>
    <w:rsid w:val="00015C26"/>
    <w:rsid w:val="00024632"/>
    <w:rsid w:val="000355DF"/>
    <w:rsid w:val="00051B4A"/>
    <w:rsid w:val="00053BF3"/>
    <w:rsid w:val="0006679D"/>
    <w:rsid w:val="00070786"/>
    <w:rsid w:val="00075752"/>
    <w:rsid w:val="0007746D"/>
    <w:rsid w:val="000826B9"/>
    <w:rsid w:val="000841BF"/>
    <w:rsid w:val="00092950"/>
    <w:rsid w:val="00093ED8"/>
    <w:rsid w:val="000A033C"/>
    <w:rsid w:val="000B5F6B"/>
    <w:rsid w:val="000C126B"/>
    <w:rsid w:val="000E2818"/>
    <w:rsid w:val="00100569"/>
    <w:rsid w:val="00106A8C"/>
    <w:rsid w:val="00135E20"/>
    <w:rsid w:val="00140EC1"/>
    <w:rsid w:val="00154892"/>
    <w:rsid w:val="00173AD8"/>
    <w:rsid w:val="001809BC"/>
    <w:rsid w:val="001872C3"/>
    <w:rsid w:val="001A0C16"/>
    <w:rsid w:val="001A16B3"/>
    <w:rsid w:val="001B2C01"/>
    <w:rsid w:val="001C427A"/>
    <w:rsid w:val="001E5FC1"/>
    <w:rsid w:val="001F3E26"/>
    <w:rsid w:val="001F6C1D"/>
    <w:rsid w:val="002064FE"/>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2D4A66"/>
    <w:rsid w:val="00303FB1"/>
    <w:rsid w:val="0031233B"/>
    <w:rsid w:val="00325FA3"/>
    <w:rsid w:val="00331B46"/>
    <w:rsid w:val="0033427C"/>
    <w:rsid w:val="003376E6"/>
    <w:rsid w:val="00343800"/>
    <w:rsid w:val="00344209"/>
    <w:rsid w:val="00352580"/>
    <w:rsid w:val="0035260B"/>
    <w:rsid w:val="0035550C"/>
    <w:rsid w:val="003573A4"/>
    <w:rsid w:val="00365AF0"/>
    <w:rsid w:val="0036714A"/>
    <w:rsid w:val="00372F6E"/>
    <w:rsid w:val="00375EBC"/>
    <w:rsid w:val="0037670B"/>
    <w:rsid w:val="00382891"/>
    <w:rsid w:val="003A4FFE"/>
    <w:rsid w:val="003C7B16"/>
    <w:rsid w:val="003D6617"/>
    <w:rsid w:val="003E0692"/>
    <w:rsid w:val="003E08CB"/>
    <w:rsid w:val="003E0EBD"/>
    <w:rsid w:val="00402E4E"/>
    <w:rsid w:val="004032C5"/>
    <w:rsid w:val="00410F14"/>
    <w:rsid w:val="00412045"/>
    <w:rsid w:val="00434370"/>
    <w:rsid w:val="00453D47"/>
    <w:rsid w:val="004661D1"/>
    <w:rsid w:val="004665AD"/>
    <w:rsid w:val="004723FB"/>
    <w:rsid w:val="00481D66"/>
    <w:rsid w:val="0048561D"/>
    <w:rsid w:val="004A4D34"/>
    <w:rsid w:val="004C6A2D"/>
    <w:rsid w:val="004D1693"/>
    <w:rsid w:val="00500C15"/>
    <w:rsid w:val="00503048"/>
    <w:rsid w:val="00525344"/>
    <w:rsid w:val="00533B5E"/>
    <w:rsid w:val="00544253"/>
    <w:rsid w:val="00544B5B"/>
    <w:rsid w:val="00550C3D"/>
    <w:rsid w:val="00570DD3"/>
    <w:rsid w:val="00573BF8"/>
    <w:rsid w:val="00584BC6"/>
    <w:rsid w:val="005919F1"/>
    <w:rsid w:val="0059674D"/>
    <w:rsid w:val="005C00D9"/>
    <w:rsid w:val="005C6E9C"/>
    <w:rsid w:val="005D3B18"/>
    <w:rsid w:val="005E054E"/>
    <w:rsid w:val="005E6F0D"/>
    <w:rsid w:val="005F5AB1"/>
    <w:rsid w:val="005F7E72"/>
    <w:rsid w:val="006340BD"/>
    <w:rsid w:val="0064678D"/>
    <w:rsid w:val="0065293C"/>
    <w:rsid w:val="00664500"/>
    <w:rsid w:val="00664B0F"/>
    <w:rsid w:val="006656CE"/>
    <w:rsid w:val="00666996"/>
    <w:rsid w:val="00670823"/>
    <w:rsid w:val="00671DEE"/>
    <w:rsid w:val="00682CDB"/>
    <w:rsid w:val="00690438"/>
    <w:rsid w:val="00691627"/>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56B19"/>
    <w:rsid w:val="008629D8"/>
    <w:rsid w:val="00871AF5"/>
    <w:rsid w:val="008A3A6A"/>
    <w:rsid w:val="008A3BCB"/>
    <w:rsid w:val="008B2D82"/>
    <w:rsid w:val="008C1088"/>
    <w:rsid w:val="008C2227"/>
    <w:rsid w:val="008C2EEE"/>
    <w:rsid w:val="008C7F88"/>
    <w:rsid w:val="008E3784"/>
    <w:rsid w:val="008F68AB"/>
    <w:rsid w:val="008F7562"/>
    <w:rsid w:val="00910E43"/>
    <w:rsid w:val="00915514"/>
    <w:rsid w:val="009203B7"/>
    <w:rsid w:val="009214E6"/>
    <w:rsid w:val="00923971"/>
    <w:rsid w:val="009253B7"/>
    <w:rsid w:val="0092780E"/>
    <w:rsid w:val="00936629"/>
    <w:rsid w:val="00943D74"/>
    <w:rsid w:val="00950C89"/>
    <w:rsid w:val="00953A0B"/>
    <w:rsid w:val="009666AA"/>
    <w:rsid w:val="00991EAE"/>
    <w:rsid w:val="0099379D"/>
    <w:rsid w:val="009A2393"/>
    <w:rsid w:val="009A5A86"/>
    <w:rsid w:val="009B27E6"/>
    <w:rsid w:val="009B3796"/>
    <w:rsid w:val="009B7E7B"/>
    <w:rsid w:val="009C0CE5"/>
    <w:rsid w:val="009C61F0"/>
    <w:rsid w:val="009D0A51"/>
    <w:rsid w:val="009D306F"/>
    <w:rsid w:val="009D5F5B"/>
    <w:rsid w:val="009D64C6"/>
    <w:rsid w:val="009E336C"/>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93015"/>
    <w:rsid w:val="00AA2F3C"/>
    <w:rsid w:val="00AA331D"/>
    <w:rsid w:val="00AB4C55"/>
    <w:rsid w:val="00AB55A7"/>
    <w:rsid w:val="00AE4050"/>
    <w:rsid w:val="00AF0836"/>
    <w:rsid w:val="00AF5AFE"/>
    <w:rsid w:val="00B06618"/>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E178E"/>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242DB"/>
    <w:rsid w:val="00D47D5E"/>
    <w:rsid w:val="00D55426"/>
    <w:rsid w:val="00D6226A"/>
    <w:rsid w:val="00D623AF"/>
    <w:rsid w:val="00D71E75"/>
    <w:rsid w:val="00D955E0"/>
    <w:rsid w:val="00D968D5"/>
    <w:rsid w:val="00D97025"/>
    <w:rsid w:val="00DA04DD"/>
    <w:rsid w:val="00DA46A2"/>
    <w:rsid w:val="00DB5E2D"/>
    <w:rsid w:val="00DC38FB"/>
    <w:rsid w:val="00DD45B0"/>
    <w:rsid w:val="00DD606A"/>
    <w:rsid w:val="00DD75C4"/>
    <w:rsid w:val="00DF279A"/>
    <w:rsid w:val="00DF44A5"/>
    <w:rsid w:val="00E02DB2"/>
    <w:rsid w:val="00E072BF"/>
    <w:rsid w:val="00E133D3"/>
    <w:rsid w:val="00E174DB"/>
    <w:rsid w:val="00E218D0"/>
    <w:rsid w:val="00E2538C"/>
    <w:rsid w:val="00E26146"/>
    <w:rsid w:val="00E27C34"/>
    <w:rsid w:val="00E4133B"/>
    <w:rsid w:val="00E53ED5"/>
    <w:rsid w:val="00E54FD5"/>
    <w:rsid w:val="00E60409"/>
    <w:rsid w:val="00E75483"/>
    <w:rsid w:val="00E81AA6"/>
    <w:rsid w:val="00E8238F"/>
    <w:rsid w:val="00E87CB0"/>
    <w:rsid w:val="00E9552F"/>
    <w:rsid w:val="00EA31A9"/>
    <w:rsid w:val="00EA401C"/>
    <w:rsid w:val="00EB6106"/>
    <w:rsid w:val="00EC6919"/>
    <w:rsid w:val="00EF1948"/>
    <w:rsid w:val="00EF731E"/>
    <w:rsid w:val="00F13DE9"/>
    <w:rsid w:val="00F24CD9"/>
    <w:rsid w:val="00F26B7D"/>
    <w:rsid w:val="00F30555"/>
    <w:rsid w:val="00F3242F"/>
    <w:rsid w:val="00F32DEA"/>
    <w:rsid w:val="00F37E7A"/>
    <w:rsid w:val="00F40BCE"/>
    <w:rsid w:val="00F46185"/>
    <w:rsid w:val="00F47747"/>
    <w:rsid w:val="00F805CC"/>
    <w:rsid w:val="00F94343"/>
    <w:rsid w:val="00FA5F8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AC6663-2C61-4673-AE5C-6537AE5D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paragraph" w:customStyle="1" w:styleId="fz-ms">
    <w:name w:val="fz-ms"/>
    <w:basedOn w:val="Normal"/>
    <w:rsid w:val="0034420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36476">
      <w:bodyDiv w:val="1"/>
      <w:marLeft w:val="0"/>
      <w:marRight w:val="0"/>
      <w:marTop w:val="0"/>
      <w:marBottom w:val="0"/>
      <w:divBdr>
        <w:top w:val="none" w:sz="0" w:space="0" w:color="auto"/>
        <w:left w:val="none" w:sz="0" w:space="0" w:color="auto"/>
        <w:bottom w:val="none" w:sz="0" w:space="0" w:color="auto"/>
        <w:right w:val="none" w:sz="0" w:space="0" w:color="auto"/>
      </w:divBdr>
      <w:divsChild>
        <w:div w:id="1439061366">
          <w:marLeft w:val="0"/>
          <w:marRight w:val="0"/>
          <w:marTop w:val="0"/>
          <w:marBottom w:val="0"/>
          <w:divBdr>
            <w:top w:val="none" w:sz="0" w:space="0" w:color="auto"/>
            <w:left w:val="none" w:sz="0" w:space="0" w:color="auto"/>
            <w:bottom w:val="none" w:sz="0" w:space="0" w:color="auto"/>
            <w:right w:val="none" w:sz="0" w:space="0" w:color="auto"/>
          </w:divBdr>
        </w:div>
      </w:divsChild>
    </w:div>
    <w:div w:id="1099644243">
      <w:bodyDiv w:val="1"/>
      <w:marLeft w:val="0"/>
      <w:marRight w:val="0"/>
      <w:marTop w:val="0"/>
      <w:marBottom w:val="0"/>
      <w:divBdr>
        <w:top w:val="none" w:sz="0" w:space="0" w:color="auto"/>
        <w:left w:val="none" w:sz="0" w:space="0" w:color="auto"/>
        <w:bottom w:val="none" w:sz="0" w:space="0" w:color="auto"/>
        <w:right w:val="none" w:sz="0" w:space="0" w:color="auto"/>
      </w:divBdr>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 w:id="19669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e\Documents\Downloads\2021%20ADDC%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 (2)</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Margie</dc:creator>
  <cp:keywords/>
  <dc:description/>
  <cp:lastModifiedBy>Margie</cp:lastModifiedBy>
  <cp:revision>2</cp:revision>
  <cp:lastPrinted>2017-07-30T02:05:00Z</cp:lastPrinted>
  <dcterms:created xsi:type="dcterms:W3CDTF">2021-09-13T16:11:00Z</dcterms:created>
  <dcterms:modified xsi:type="dcterms:W3CDTF">2021-09-13T16:11:00Z</dcterms:modified>
</cp:coreProperties>
</file>